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5B" w:rsidRDefault="00A27FE1">
      <w:pPr>
        <w:snapToGrid w:val="0"/>
        <w:spacing w:line="560" w:lineRule="exact"/>
        <w:jc w:val="center"/>
        <w:rPr>
          <w:rFonts w:ascii="方正小标宋简体" w:eastAsia="方正小标宋简体" w:hAnsi="宋体" w:cs="仿宋"/>
          <w:color w:val="000000"/>
          <w:sz w:val="44"/>
          <w:szCs w:val="44"/>
        </w:rPr>
      </w:pPr>
      <w:r>
        <w:rPr>
          <w:rFonts w:ascii="方正小标宋简体" w:eastAsia="方正小标宋简体" w:hAnsi="宋体" w:cs="仿宋" w:hint="eastAsia"/>
          <w:color w:val="000000"/>
          <w:sz w:val="44"/>
          <w:szCs w:val="44"/>
        </w:rPr>
        <w:t>一．台州市科技局创新券载体兑付申请表</w:t>
      </w:r>
    </w:p>
    <w:p w:rsidR="00BD775B" w:rsidRDefault="00BD775B">
      <w:pPr>
        <w:snapToGrid w:val="0"/>
        <w:spacing w:line="560" w:lineRule="exact"/>
        <w:jc w:val="center"/>
        <w:rPr>
          <w:rFonts w:ascii="方正小标宋简体" w:eastAsia="方正小标宋简体" w:hAnsi="宋体" w:cs="仿宋"/>
          <w:color w:val="000000"/>
          <w:sz w:val="44"/>
          <w:szCs w:val="44"/>
        </w:rPr>
      </w:pPr>
    </w:p>
    <w:tbl>
      <w:tblPr>
        <w:tblW w:w="9418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1417"/>
        <w:gridCol w:w="1418"/>
        <w:gridCol w:w="1276"/>
        <w:gridCol w:w="1275"/>
        <w:gridCol w:w="591"/>
        <w:gridCol w:w="260"/>
        <w:gridCol w:w="1276"/>
        <w:gridCol w:w="1199"/>
      </w:tblGrid>
      <w:tr w:rsidR="00BD775B">
        <w:trPr>
          <w:trHeight w:val="623"/>
        </w:trPr>
        <w:tc>
          <w:tcPr>
            <w:tcW w:w="2123" w:type="dxa"/>
            <w:gridSpan w:val="2"/>
            <w:vAlign w:val="center"/>
          </w:tcPr>
          <w:p w:rsidR="00BD775B" w:rsidRDefault="00A27FE1">
            <w:pPr>
              <w:snapToGrid w:val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创新载体名称</w:t>
            </w:r>
          </w:p>
        </w:tc>
        <w:tc>
          <w:tcPr>
            <w:tcW w:w="7295" w:type="dxa"/>
            <w:gridSpan w:val="7"/>
            <w:vAlign w:val="center"/>
          </w:tcPr>
          <w:p w:rsidR="00BD775B" w:rsidRDefault="00A27FE1">
            <w:pPr>
              <w:snapToGrid w:val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　　　　　　　　　　　　　　　　</w:t>
            </w:r>
          </w:p>
        </w:tc>
      </w:tr>
      <w:tr w:rsidR="00BD775B">
        <w:trPr>
          <w:trHeight w:val="623"/>
        </w:trPr>
        <w:tc>
          <w:tcPr>
            <w:tcW w:w="2123" w:type="dxa"/>
            <w:gridSpan w:val="2"/>
            <w:vAlign w:val="center"/>
          </w:tcPr>
          <w:p w:rsidR="00BD775B" w:rsidRDefault="00A27FE1">
            <w:pPr>
              <w:snapToGrid w:val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依托单位名称</w:t>
            </w:r>
          </w:p>
        </w:tc>
        <w:tc>
          <w:tcPr>
            <w:tcW w:w="7295" w:type="dxa"/>
            <w:gridSpan w:val="7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" w:hAnsi="仿宋"/>
                <w:sz w:val="24"/>
              </w:rPr>
            </w:pPr>
          </w:p>
        </w:tc>
      </w:tr>
      <w:tr w:rsidR="00BD775B">
        <w:trPr>
          <w:trHeight w:val="625"/>
        </w:trPr>
        <w:tc>
          <w:tcPr>
            <w:tcW w:w="706" w:type="dxa"/>
            <w:vAlign w:val="center"/>
          </w:tcPr>
          <w:p w:rsidR="00BD775B" w:rsidRDefault="00A27FE1">
            <w:pPr>
              <w:snapToGrid w:val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联系人</w:t>
            </w:r>
          </w:p>
        </w:tc>
        <w:tc>
          <w:tcPr>
            <w:tcW w:w="1417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775B" w:rsidRDefault="00A27FE1">
            <w:pPr>
              <w:snapToGrid w:val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591" w:type="dxa"/>
            <w:vAlign w:val="center"/>
          </w:tcPr>
          <w:p w:rsidR="00BD775B" w:rsidRDefault="00A27FE1">
            <w:pPr>
              <w:snapToGrid w:val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邮箱</w:t>
            </w:r>
          </w:p>
        </w:tc>
        <w:tc>
          <w:tcPr>
            <w:tcW w:w="2735" w:type="dxa"/>
            <w:gridSpan w:val="3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" w:hAnsi="仿宋"/>
                <w:sz w:val="24"/>
              </w:rPr>
            </w:pPr>
          </w:p>
        </w:tc>
      </w:tr>
      <w:tr w:rsidR="00BD775B">
        <w:trPr>
          <w:trHeight w:val="680"/>
        </w:trPr>
        <w:tc>
          <w:tcPr>
            <w:tcW w:w="706" w:type="dxa"/>
            <w:vMerge w:val="restart"/>
            <w:vAlign w:val="center"/>
          </w:tcPr>
          <w:p w:rsidR="00BD775B" w:rsidRDefault="00A27FE1">
            <w:pPr>
              <w:snapToGrid w:val="0"/>
              <w:spacing w:line="5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:rsidR="00BD775B" w:rsidRDefault="00A27FE1">
            <w:pPr>
              <w:snapToGrid w:val="0"/>
              <w:spacing w:line="5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服务名称</w:t>
            </w:r>
          </w:p>
        </w:tc>
        <w:tc>
          <w:tcPr>
            <w:tcW w:w="1418" w:type="dxa"/>
            <w:vMerge w:val="restart"/>
            <w:vAlign w:val="center"/>
          </w:tcPr>
          <w:p w:rsidR="00BD775B" w:rsidRDefault="00A27FE1">
            <w:pPr>
              <w:snapToGrid w:val="0"/>
              <w:spacing w:line="5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企业名称</w:t>
            </w:r>
          </w:p>
        </w:tc>
        <w:tc>
          <w:tcPr>
            <w:tcW w:w="1276" w:type="dxa"/>
            <w:vMerge w:val="restart"/>
            <w:vAlign w:val="center"/>
          </w:tcPr>
          <w:p w:rsidR="00BD775B" w:rsidRDefault="00A27FE1">
            <w:pPr>
              <w:snapToGrid w:val="0"/>
              <w:spacing w:line="5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企业统一社会信用代码</w:t>
            </w:r>
          </w:p>
        </w:tc>
        <w:tc>
          <w:tcPr>
            <w:tcW w:w="1275" w:type="dxa"/>
            <w:vMerge w:val="restart"/>
            <w:vAlign w:val="center"/>
          </w:tcPr>
          <w:p w:rsidR="00BD775B" w:rsidRDefault="00A27FE1">
            <w:pPr>
              <w:snapToGrid w:val="0"/>
              <w:spacing w:line="5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创新券使用时间</w:t>
            </w:r>
          </w:p>
        </w:tc>
        <w:tc>
          <w:tcPr>
            <w:tcW w:w="3326" w:type="dxa"/>
            <w:gridSpan w:val="4"/>
            <w:vAlign w:val="center"/>
          </w:tcPr>
          <w:p w:rsidR="00BD775B" w:rsidRDefault="00A27FE1">
            <w:pPr>
              <w:snapToGrid w:val="0"/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合同或协议金额（元）</w:t>
            </w:r>
          </w:p>
        </w:tc>
      </w:tr>
      <w:tr w:rsidR="00BD775B">
        <w:trPr>
          <w:trHeight w:val="147"/>
        </w:trPr>
        <w:tc>
          <w:tcPr>
            <w:tcW w:w="706" w:type="dxa"/>
            <w:vMerge/>
            <w:vAlign w:val="center"/>
          </w:tcPr>
          <w:p w:rsidR="00BD775B" w:rsidRDefault="00BD775B">
            <w:pPr>
              <w:snapToGrid w:val="0"/>
              <w:spacing w:line="56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D775B" w:rsidRDefault="00BD775B">
            <w:pPr>
              <w:snapToGrid w:val="0"/>
              <w:spacing w:line="56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D775B" w:rsidRDefault="00BD775B">
            <w:pPr>
              <w:snapToGrid w:val="0"/>
              <w:spacing w:line="56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75B" w:rsidRDefault="00BD775B">
            <w:pPr>
              <w:snapToGrid w:val="0"/>
              <w:spacing w:line="56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D775B" w:rsidRDefault="00BD775B">
            <w:pPr>
              <w:snapToGrid w:val="0"/>
              <w:spacing w:line="56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D775B" w:rsidRDefault="00A27FE1">
            <w:pPr>
              <w:snapToGrid w:val="0"/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总金额</w:t>
            </w:r>
          </w:p>
        </w:tc>
        <w:tc>
          <w:tcPr>
            <w:tcW w:w="1276" w:type="dxa"/>
            <w:vAlign w:val="center"/>
          </w:tcPr>
          <w:p w:rsidR="00BD775B" w:rsidRDefault="00A27FE1">
            <w:pPr>
              <w:snapToGrid w:val="0"/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企业已付</w:t>
            </w:r>
          </w:p>
          <w:p w:rsidR="00BD775B" w:rsidRDefault="00A27FE1">
            <w:pPr>
              <w:snapToGrid w:val="0"/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金额</w:t>
            </w:r>
          </w:p>
        </w:tc>
        <w:tc>
          <w:tcPr>
            <w:tcW w:w="1199" w:type="dxa"/>
            <w:vAlign w:val="center"/>
          </w:tcPr>
          <w:p w:rsidR="00BD775B" w:rsidRDefault="00A27FE1">
            <w:pPr>
              <w:snapToGrid w:val="0"/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创新券抵用金额</w:t>
            </w:r>
          </w:p>
        </w:tc>
      </w:tr>
      <w:tr w:rsidR="00BD775B">
        <w:trPr>
          <w:trHeight w:hRule="exact" w:val="680"/>
        </w:trPr>
        <w:tc>
          <w:tcPr>
            <w:tcW w:w="70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BD775B">
        <w:trPr>
          <w:trHeight w:hRule="exact" w:val="680"/>
        </w:trPr>
        <w:tc>
          <w:tcPr>
            <w:tcW w:w="70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BD775B">
        <w:trPr>
          <w:trHeight w:hRule="exact" w:val="680"/>
        </w:trPr>
        <w:tc>
          <w:tcPr>
            <w:tcW w:w="70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BD775B">
        <w:trPr>
          <w:trHeight w:hRule="exact" w:val="680"/>
        </w:trPr>
        <w:tc>
          <w:tcPr>
            <w:tcW w:w="70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BD775B">
        <w:trPr>
          <w:trHeight w:hRule="exact" w:val="680"/>
        </w:trPr>
        <w:tc>
          <w:tcPr>
            <w:tcW w:w="70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BD775B">
        <w:trPr>
          <w:trHeight w:hRule="exact" w:val="680"/>
        </w:trPr>
        <w:tc>
          <w:tcPr>
            <w:tcW w:w="70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BD775B">
        <w:trPr>
          <w:trHeight w:hRule="exact" w:val="680"/>
        </w:trPr>
        <w:tc>
          <w:tcPr>
            <w:tcW w:w="70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BD775B">
        <w:trPr>
          <w:trHeight w:val="616"/>
        </w:trPr>
        <w:tc>
          <w:tcPr>
            <w:tcW w:w="2123" w:type="dxa"/>
            <w:gridSpan w:val="2"/>
            <w:vMerge w:val="restart"/>
            <w:vAlign w:val="center"/>
          </w:tcPr>
          <w:p w:rsidR="00BD775B" w:rsidRDefault="00A27FE1">
            <w:pPr>
              <w:snapToGrid w:val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银行账户信息</w:t>
            </w:r>
          </w:p>
        </w:tc>
        <w:tc>
          <w:tcPr>
            <w:tcW w:w="7295" w:type="dxa"/>
            <w:gridSpan w:val="7"/>
            <w:vAlign w:val="center"/>
          </w:tcPr>
          <w:p w:rsidR="00BD775B" w:rsidRDefault="00A27FE1">
            <w:pPr>
              <w:snapToGrid w:val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账户名：</w:t>
            </w:r>
          </w:p>
        </w:tc>
      </w:tr>
      <w:tr w:rsidR="00BD775B">
        <w:trPr>
          <w:trHeight w:val="624"/>
        </w:trPr>
        <w:tc>
          <w:tcPr>
            <w:tcW w:w="2123" w:type="dxa"/>
            <w:gridSpan w:val="2"/>
            <w:vMerge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7295" w:type="dxa"/>
            <w:gridSpan w:val="7"/>
            <w:vAlign w:val="center"/>
          </w:tcPr>
          <w:p w:rsidR="00BD775B" w:rsidRDefault="00A27FE1">
            <w:pPr>
              <w:snapToGrid w:val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开户行：</w:t>
            </w:r>
          </w:p>
        </w:tc>
      </w:tr>
      <w:tr w:rsidR="00BD775B">
        <w:trPr>
          <w:trHeight w:val="632"/>
        </w:trPr>
        <w:tc>
          <w:tcPr>
            <w:tcW w:w="2123" w:type="dxa"/>
            <w:gridSpan w:val="2"/>
            <w:vMerge/>
            <w:vAlign w:val="center"/>
          </w:tcPr>
          <w:p w:rsidR="00BD775B" w:rsidRDefault="00BD775B">
            <w:pPr>
              <w:snapToGrid w:val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7295" w:type="dxa"/>
            <w:gridSpan w:val="7"/>
            <w:vAlign w:val="center"/>
          </w:tcPr>
          <w:p w:rsidR="00BD775B" w:rsidRDefault="00A27FE1">
            <w:pPr>
              <w:snapToGrid w:val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账　号：</w:t>
            </w:r>
          </w:p>
        </w:tc>
      </w:tr>
    </w:tbl>
    <w:p w:rsidR="00BD775B" w:rsidRDefault="00A27FE1">
      <w:pPr>
        <w:snapToGrid w:val="0"/>
        <w:spacing w:line="560" w:lineRule="exact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注：如载体为专家个人，无需填写依托单位名称。</w:t>
      </w:r>
    </w:p>
    <w:p w:rsidR="00BD775B" w:rsidRDefault="00BD775B"/>
    <w:p w:rsidR="00BD775B" w:rsidRDefault="00BD775B">
      <w:pPr>
        <w:snapToGrid w:val="0"/>
        <w:spacing w:line="560" w:lineRule="exact"/>
        <w:rPr>
          <w:rFonts w:ascii="方正小标宋简体" w:eastAsia="方正小标宋简体" w:hAnsi="宋体" w:cs="仿宋"/>
          <w:color w:val="000000"/>
          <w:sz w:val="44"/>
          <w:szCs w:val="44"/>
        </w:rPr>
      </w:pPr>
    </w:p>
    <w:p w:rsidR="00BD775B" w:rsidRDefault="00BD775B">
      <w:pPr>
        <w:snapToGrid w:val="0"/>
        <w:spacing w:line="560" w:lineRule="exact"/>
        <w:rPr>
          <w:rFonts w:ascii="方正小标宋简体" w:eastAsia="方正小标宋简体" w:hAnsi="宋体" w:cs="仿宋"/>
          <w:color w:val="000000"/>
          <w:sz w:val="44"/>
          <w:szCs w:val="44"/>
        </w:rPr>
      </w:pPr>
    </w:p>
    <w:p w:rsidR="00BD775B" w:rsidRDefault="00BD775B">
      <w:pPr>
        <w:snapToGrid w:val="0"/>
        <w:spacing w:line="560" w:lineRule="exact"/>
        <w:rPr>
          <w:rFonts w:ascii="方正小标宋简体" w:eastAsia="方正小标宋简体" w:hAnsi="宋体" w:cs="仿宋"/>
          <w:color w:val="000000"/>
          <w:sz w:val="44"/>
          <w:szCs w:val="44"/>
        </w:rPr>
      </w:pPr>
    </w:p>
    <w:sectPr w:rsidR="00BD775B" w:rsidSect="00BD7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011" w:rsidRDefault="00AF1011" w:rsidP="009E2D43">
      <w:r>
        <w:separator/>
      </w:r>
    </w:p>
  </w:endnote>
  <w:endnote w:type="continuationSeparator" w:id="1">
    <w:p w:rsidR="00AF1011" w:rsidRDefault="00AF1011" w:rsidP="009E2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011" w:rsidRDefault="00AF1011" w:rsidP="009E2D43">
      <w:r>
        <w:separator/>
      </w:r>
    </w:p>
  </w:footnote>
  <w:footnote w:type="continuationSeparator" w:id="1">
    <w:p w:rsidR="00AF1011" w:rsidRDefault="00AF1011" w:rsidP="009E2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75B"/>
    <w:rsid w:val="0028125B"/>
    <w:rsid w:val="009E2D43"/>
    <w:rsid w:val="00A27FE1"/>
    <w:rsid w:val="00AF1011"/>
    <w:rsid w:val="00BD775B"/>
    <w:rsid w:val="00D1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775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1"/>
    <w:semiHidden/>
    <w:rsid w:val="00BD775B"/>
  </w:style>
  <w:style w:type="paragraph" w:customStyle="1" w:styleId="1">
    <w:name w:val="日期1"/>
    <w:basedOn w:val="a"/>
    <w:next w:val="a"/>
    <w:link w:val="Char"/>
    <w:rsid w:val="00BD775B"/>
    <w:pPr>
      <w:ind w:leftChars="2500" w:left="100"/>
    </w:pPr>
  </w:style>
  <w:style w:type="paragraph" w:styleId="a3">
    <w:name w:val="Balloon Text"/>
    <w:basedOn w:val="a"/>
    <w:link w:val="Char0"/>
    <w:rsid w:val="00BD775B"/>
    <w:rPr>
      <w:sz w:val="18"/>
      <w:szCs w:val="18"/>
    </w:rPr>
  </w:style>
  <w:style w:type="character" w:customStyle="1" w:styleId="Char0">
    <w:name w:val="批注框文本 Char"/>
    <w:basedOn w:val="a0"/>
    <w:link w:val="a3"/>
    <w:semiHidden/>
    <w:rsid w:val="00BD775B"/>
    <w:rPr>
      <w:sz w:val="18"/>
      <w:szCs w:val="18"/>
    </w:rPr>
  </w:style>
  <w:style w:type="paragraph" w:styleId="a4">
    <w:name w:val="footer"/>
    <w:basedOn w:val="a"/>
    <w:link w:val="Char1"/>
    <w:rsid w:val="00BD7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semiHidden/>
    <w:rsid w:val="00BD775B"/>
    <w:rPr>
      <w:sz w:val="18"/>
      <w:szCs w:val="18"/>
    </w:rPr>
  </w:style>
  <w:style w:type="paragraph" w:styleId="a5">
    <w:name w:val="header"/>
    <w:basedOn w:val="a"/>
    <w:link w:val="Char2"/>
    <w:rsid w:val="00BD7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semiHidden/>
    <w:rsid w:val="00BD775B"/>
    <w:rPr>
      <w:sz w:val="18"/>
      <w:szCs w:val="18"/>
    </w:rPr>
  </w:style>
  <w:style w:type="paragraph" w:customStyle="1" w:styleId="10">
    <w:name w:val="普通(网站)1"/>
    <w:basedOn w:val="a"/>
    <w:rsid w:val="00BD77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rsid w:val="00BD775B"/>
    <w:pPr>
      <w:ind w:firstLineChars="200" w:firstLine="420"/>
    </w:pPr>
  </w:style>
  <w:style w:type="character" w:customStyle="1" w:styleId="apple-converted-space">
    <w:name w:val="apple-converted-space"/>
    <w:basedOn w:val="a0"/>
    <w:rsid w:val="00BD77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wqf64</dc:title>
  <dc:creator>wqf64</dc:creator>
  <cp:lastModifiedBy>wqf64</cp:lastModifiedBy>
  <cp:revision>2</cp:revision>
  <cp:lastPrinted>2019-07-09T16:41:00Z</cp:lastPrinted>
  <dcterms:created xsi:type="dcterms:W3CDTF">2019-07-10T07:35:00Z</dcterms:created>
  <dcterms:modified xsi:type="dcterms:W3CDTF">2019-07-10T07:35:00Z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